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22" w:rsidRPr="00CB5FDA" w:rsidRDefault="00B94B22" w:rsidP="0069225F">
      <w:pPr>
        <w:jc w:val="center"/>
        <w:rPr>
          <w:b/>
          <w:color w:val="2E74B5" w:themeColor="accent1" w:themeShade="BF"/>
          <w:sz w:val="144"/>
          <w:szCs w:val="144"/>
        </w:rPr>
      </w:pPr>
      <w:r w:rsidRPr="00CB5FDA">
        <w:rPr>
          <w:b/>
          <w:color w:val="2E74B5" w:themeColor="accent1" w:themeShade="BF"/>
          <w:sz w:val="144"/>
          <w:szCs w:val="144"/>
        </w:rPr>
        <w:t>VISION</w:t>
      </w:r>
    </w:p>
    <w:p w:rsidR="00CB5FDA" w:rsidRPr="0069225F" w:rsidRDefault="00B94B22" w:rsidP="00CB5FDA">
      <w:pPr>
        <w:jc w:val="center"/>
        <w:rPr>
          <w:sz w:val="96"/>
          <w:szCs w:val="96"/>
        </w:rPr>
      </w:pPr>
      <w:r w:rsidRPr="00CB5FDA">
        <w:rPr>
          <w:sz w:val="96"/>
          <w:szCs w:val="96"/>
        </w:rPr>
        <w:t>To provide a positive school environment that allows every individual the opportunity to flourish.</w:t>
      </w:r>
    </w:p>
    <w:p w:rsidR="00DF7F8F" w:rsidRDefault="00DF7F8F" w:rsidP="0069225F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</w:p>
    <w:p w:rsidR="00B94B22" w:rsidRPr="00CB5FDA" w:rsidRDefault="00CB5FDA" w:rsidP="0069225F">
      <w:pPr>
        <w:jc w:val="center"/>
        <w:rPr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CB5FDA" w:rsidRPr="00CB5FDA" w:rsidRDefault="00CB5FDA" w:rsidP="00CB5FDA">
      <w:pPr>
        <w:jc w:val="center"/>
        <w:rPr>
          <w:b/>
          <w:color w:val="2E74B5" w:themeColor="accent1" w:themeShade="BF"/>
          <w:sz w:val="144"/>
          <w:szCs w:val="144"/>
        </w:rPr>
      </w:pPr>
      <w:r>
        <w:rPr>
          <w:b/>
          <w:color w:val="2E74B5" w:themeColor="accent1" w:themeShade="BF"/>
          <w:sz w:val="144"/>
          <w:szCs w:val="144"/>
        </w:rPr>
        <w:lastRenderedPageBreak/>
        <w:t>VALUES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 xml:space="preserve">Positive </w:t>
      </w:r>
      <w:r w:rsidR="00DE2B80">
        <w:rPr>
          <w:sz w:val="72"/>
          <w:szCs w:val="72"/>
        </w:rPr>
        <w:t xml:space="preserve"> &amp; Respectful </w:t>
      </w:r>
      <w:r w:rsidRPr="00CB5FDA">
        <w:rPr>
          <w:sz w:val="72"/>
          <w:szCs w:val="72"/>
        </w:rPr>
        <w:t>Relationships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>Positive Emotions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 xml:space="preserve">Positive </w:t>
      </w:r>
      <w:r w:rsidR="00DE2B80">
        <w:rPr>
          <w:sz w:val="72"/>
          <w:szCs w:val="72"/>
        </w:rPr>
        <w:t>H</w:t>
      </w:r>
      <w:r w:rsidRPr="00CB5FDA">
        <w:rPr>
          <w:sz w:val="72"/>
          <w:szCs w:val="72"/>
        </w:rPr>
        <w:t>ealth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>Positive Engagement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>Positive Accomplishment</w:t>
      </w:r>
    </w:p>
    <w:p w:rsidR="00CB5FDA" w:rsidRPr="00CB5FDA" w:rsidRDefault="00CB5FDA" w:rsidP="00CB5FDA">
      <w:pPr>
        <w:pStyle w:val="ListParagraph"/>
        <w:numPr>
          <w:ilvl w:val="0"/>
          <w:numId w:val="3"/>
        </w:numPr>
        <w:rPr>
          <w:sz w:val="72"/>
          <w:szCs w:val="72"/>
        </w:rPr>
      </w:pPr>
      <w:r w:rsidRPr="00CB5FDA">
        <w:rPr>
          <w:sz w:val="72"/>
          <w:szCs w:val="72"/>
        </w:rPr>
        <w:t>Positive Purpose</w:t>
      </w:r>
    </w:p>
    <w:p w:rsidR="00B94B22" w:rsidRDefault="00CB5FDA" w:rsidP="00CB5FD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DE2B80" w:rsidRPr="00DE2B80" w:rsidRDefault="00CB5FDA" w:rsidP="00DE2B80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 xml:space="preserve">POSITIVE </w:t>
      </w:r>
      <w:r w:rsidR="00DE2B80">
        <w:rPr>
          <w:b/>
          <w:color w:val="2E74B5" w:themeColor="accent1" w:themeShade="BF"/>
          <w:sz w:val="96"/>
          <w:szCs w:val="96"/>
        </w:rPr>
        <w:t xml:space="preserve">&amp; RESPECTFUL </w:t>
      </w:r>
      <w:r w:rsidRPr="00DE2B80">
        <w:rPr>
          <w:b/>
          <w:color w:val="2E74B5" w:themeColor="accent1" w:themeShade="BF"/>
          <w:sz w:val="96"/>
          <w:szCs w:val="96"/>
        </w:rPr>
        <w:t>RELATIONSHIPS</w:t>
      </w:r>
    </w:p>
    <w:p w:rsidR="00CB5FDA" w:rsidRPr="00DE2B80" w:rsidRDefault="00DE2B80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Empathy &amp;</w:t>
      </w:r>
      <w:r w:rsidR="00CB5FDA" w:rsidRPr="00DE2B80">
        <w:rPr>
          <w:b/>
          <w:sz w:val="56"/>
          <w:szCs w:val="56"/>
        </w:rPr>
        <w:t xml:space="preserve"> Compassion</w:t>
      </w:r>
    </w:p>
    <w:p w:rsidR="00CB5FDA" w:rsidRPr="00DE2B80" w:rsidRDefault="00CB5FDA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Forgiveness</w:t>
      </w:r>
    </w:p>
    <w:p w:rsidR="00CB5FDA" w:rsidRPr="00DE2B80" w:rsidRDefault="00DE2B80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Leadership &amp; T</w:t>
      </w:r>
      <w:r w:rsidR="00CB5FDA" w:rsidRPr="00DE2B80">
        <w:rPr>
          <w:b/>
          <w:sz w:val="56"/>
          <w:szCs w:val="56"/>
        </w:rPr>
        <w:t>eamwork</w:t>
      </w:r>
    </w:p>
    <w:p w:rsidR="00CB5FDA" w:rsidRPr="00DE2B80" w:rsidRDefault="00DE2B80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Kindness &amp; C</w:t>
      </w:r>
      <w:r w:rsidR="00CB5FDA" w:rsidRPr="00DE2B80">
        <w:rPr>
          <w:b/>
          <w:sz w:val="56"/>
          <w:szCs w:val="56"/>
        </w:rPr>
        <w:t>onnections</w:t>
      </w:r>
    </w:p>
    <w:p w:rsidR="00DE2B80" w:rsidRPr="00DE2B80" w:rsidRDefault="00DE2B80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Gender &amp; Identity</w:t>
      </w:r>
    </w:p>
    <w:p w:rsidR="00DE2B80" w:rsidRPr="00DE2B80" w:rsidRDefault="00DE2B80" w:rsidP="00CB5FDA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DE2B80">
        <w:rPr>
          <w:b/>
          <w:sz w:val="56"/>
          <w:szCs w:val="56"/>
        </w:rPr>
        <w:t>Positive Gender Relations</w:t>
      </w:r>
    </w:p>
    <w:p w:rsidR="00DE2B80" w:rsidRPr="00DE2B80" w:rsidRDefault="00DE2B80" w:rsidP="00DE2B80">
      <w:pPr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</w:p>
    <w:p w:rsidR="00CB5FDA" w:rsidRDefault="00CB5FDA" w:rsidP="00DE2B80">
      <w:pPr>
        <w:pStyle w:val="ListParagraph"/>
        <w:ind w:left="1080"/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9367A6" w:rsidRPr="00DE2B80" w:rsidRDefault="00DE2B80" w:rsidP="009367A6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>POSITI</w:t>
      </w:r>
      <w:r w:rsidR="009367A6">
        <w:rPr>
          <w:b/>
          <w:color w:val="2E74B5" w:themeColor="accent1" w:themeShade="BF"/>
          <w:sz w:val="96"/>
          <w:szCs w:val="96"/>
        </w:rPr>
        <w:t>VE EMOTIONS</w:t>
      </w:r>
    </w:p>
    <w:p w:rsidR="00DE2B80" w:rsidRPr="009367A6" w:rsidRDefault="00DE2B80" w:rsidP="00DE2B80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 w:rsidRPr="009367A6">
        <w:rPr>
          <w:b/>
          <w:sz w:val="96"/>
          <w:szCs w:val="96"/>
        </w:rPr>
        <w:t>Emotional Intelligence</w:t>
      </w:r>
    </w:p>
    <w:p w:rsidR="00DE2B80" w:rsidRPr="009367A6" w:rsidRDefault="00DE2B80" w:rsidP="00DE2B80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 w:rsidRPr="009367A6">
        <w:rPr>
          <w:b/>
          <w:sz w:val="96"/>
          <w:szCs w:val="96"/>
        </w:rPr>
        <w:t>Gratitude</w:t>
      </w:r>
    </w:p>
    <w:p w:rsidR="00DE2B80" w:rsidRPr="009367A6" w:rsidRDefault="009367A6" w:rsidP="00DE2B80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 w:rsidRPr="009367A6">
        <w:rPr>
          <w:b/>
          <w:sz w:val="96"/>
          <w:szCs w:val="96"/>
        </w:rPr>
        <w:t>Positivity</w:t>
      </w:r>
    </w:p>
    <w:p w:rsidR="00DE2B80" w:rsidRDefault="009367A6" w:rsidP="009367A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 w:rsidRPr="009367A6">
        <w:rPr>
          <w:b/>
          <w:sz w:val="96"/>
          <w:szCs w:val="96"/>
        </w:rPr>
        <w:t>Self-Control</w:t>
      </w:r>
    </w:p>
    <w:p w:rsidR="009367A6" w:rsidRPr="009367A6" w:rsidRDefault="009367A6" w:rsidP="009367A6">
      <w:pPr>
        <w:pStyle w:val="ListParagraph"/>
        <w:ind w:left="2160"/>
        <w:rPr>
          <w:b/>
          <w:sz w:val="96"/>
          <w:szCs w:val="96"/>
        </w:rPr>
      </w:pPr>
    </w:p>
    <w:p w:rsidR="00DE2B80" w:rsidRDefault="00DE2B80" w:rsidP="00DE2B80">
      <w:pPr>
        <w:pStyle w:val="ListParagraph"/>
        <w:ind w:left="1080"/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9367A6" w:rsidRPr="00DE2B80" w:rsidRDefault="009367A6" w:rsidP="009367A6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>POSITI</w:t>
      </w:r>
      <w:r w:rsidR="00EC0B26">
        <w:rPr>
          <w:b/>
          <w:color w:val="2E74B5" w:themeColor="accent1" w:themeShade="BF"/>
          <w:sz w:val="96"/>
          <w:szCs w:val="96"/>
        </w:rPr>
        <w:t>VE HEALTH</w:t>
      </w:r>
    </w:p>
    <w:p w:rsidR="009367A6" w:rsidRPr="009367A6" w:rsidRDefault="00EC0B26" w:rsidP="009367A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Mind-Body Connection</w:t>
      </w:r>
    </w:p>
    <w:p w:rsidR="009367A6" w:rsidRPr="009367A6" w:rsidRDefault="00EC0B26" w:rsidP="009367A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Physical Wellbeing</w:t>
      </w:r>
    </w:p>
    <w:p w:rsidR="009367A6" w:rsidRPr="009367A6" w:rsidRDefault="00EC0B26" w:rsidP="009367A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Self-Knowledge</w:t>
      </w:r>
    </w:p>
    <w:p w:rsidR="009367A6" w:rsidRDefault="00EC0B26" w:rsidP="009367A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Resilience</w:t>
      </w:r>
    </w:p>
    <w:p w:rsidR="009367A6" w:rsidRPr="009367A6" w:rsidRDefault="009367A6" w:rsidP="009367A6">
      <w:pPr>
        <w:pStyle w:val="ListParagraph"/>
        <w:ind w:left="2160"/>
        <w:rPr>
          <w:b/>
          <w:sz w:val="96"/>
          <w:szCs w:val="96"/>
        </w:rPr>
      </w:pPr>
    </w:p>
    <w:p w:rsidR="009367A6" w:rsidRDefault="009367A6" w:rsidP="009367A6">
      <w:pPr>
        <w:pStyle w:val="ListParagraph"/>
        <w:ind w:left="1080"/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EC0B26" w:rsidRPr="00DE2B80" w:rsidRDefault="00EC0B26" w:rsidP="00EC0B26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>POSITI</w:t>
      </w:r>
      <w:r>
        <w:rPr>
          <w:b/>
          <w:color w:val="2E74B5" w:themeColor="accent1" w:themeShade="BF"/>
          <w:sz w:val="96"/>
          <w:szCs w:val="96"/>
        </w:rPr>
        <w:t>VE ENGAGEMENT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Creativity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Curiosity &amp; Interest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Flow</w:t>
      </w:r>
    </w:p>
    <w:p w:rsidR="00EC0B2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Motivation</w:t>
      </w:r>
    </w:p>
    <w:p w:rsidR="00EC0B26" w:rsidRPr="009367A6" w:rsidRDefault="00EC0B26" w:rsidP="00EC0B26">
      <w:pPr>
        <w:pStyle w:val="ListParagraph"/>
        <w:ind w:left="2160"/>
        <w:rPr>
          <w:b/>
          <w:sz w:val="96"/>
          <w:szCs w:val="96"/>
        </w:rPr>
      </w:pPr>
    </w:p>
    <w:p w:rsidR="00EC0B26" w:rsidRDefault="00EC0B26" w:rsidP="00EC0B26">
      <w:pPr>
        <w:pStyle w:val="ListParagraph"/>
        <w:ind w:left="1080"/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EC0B26" w:rsidRPr="00DE2B80" w:rsidRDefault="00EC0B26" w:rsidP="00EC0B26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>POSITI</w:t>
      </w:r>
      <w:r>
        <w:rPr>
          <w:b/>
          <w:color w:val="2E74B5" w:themeColor="accent1" w:themeShade="BF"/>
          <w:sz w:val="96"/>
          <w:szCs w:val="96"/>
        </w:rPr>
        <w:t>VE ACCOMPLISHMENT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Decision Making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Goal Orientation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Grit &amp; Persistence</w:t>
      </w:r>
    </w:p>
    <w:p w:rsidR="00EC0B2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Mindsets</w:t>
      </w:r>
    </w:p>
    <w:p w:rsidR="00EC0B26" w:rsidRPr="009367A6" w:rsidRDefault="00EC0B26" w:rsidP="00EC0B26">
      <w:pPr>
        <w:pStyle w:val="ListParagraph"/>
        <w:ind w:left="2160"/>
        <w:rPr>
          <w:b/>
          <w:sz w:val="96"/>
          <w:szCs w:val="96"/>
        </w:rPr>
      </w:pPr>
    </w:p>
    <w:p w:rsidR="00CB5FDA" w:rsidRDefault="00EC0B26" w:rsidP="00EC0B26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EC0B26" w:rsidRPr="00DE2B80" w:rsidRDefault="00EC0B26" w:rsidP="00EC0B26">
      <w:pPr>
        <w:jc w:val="center"/>
        <w:rPr>
          <w:b/>
          <w:color w:val="2E74B5" w:themeColor="accent1" w:themeShade="BF"/>
          <w:sz w:val="96"/>
          <w:szCs w:val="96"/>
        </w:rPr>
      </w:pPr>
      <w:r w:rsidRPr="00DE2B80">
        <w:rPr>
          <w:b/>
          <w:color w:val="2E74B5" w:themeColor="accent1" w:themeShade="BF"/>
          <w:sz w:val="96"/>
          <w:szCs w:val="96"/>
        </w:rPr>
        <w:t>POSITI</w:t>
      </w:r>
      <w:r>
        <w:rPr>
          <w:b/>
          <w:color w:val="2E74B5" w:themeColor="accent1" w:themeShade="BF"/>
          <w:sz w:val="96"/>
          <w:szCs w:val="96"/>
        </w:rPr>
        <w:t>VE PURPOSE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Caregiving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Character Development</w:t>
      </w:r>
    </w:p>
    <w:p w:rsidR="00EC0B26" w:rsidRPr="009367A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Core Values</w:t>
      </w:r>
    </w:p>
    <w:p w:rsidR="00EC0B26" w:rsidRDefault="00EC0B26" w:rsidP="00EC0B26">
      <w:pPr>
        <w:pStyle w:val="ListParagraph"/>
        <w:numPr>
          <w:ilvl w:val="0"/>
          <w:numId w:val="6"/>
        </w:numPr>
        <w:rPr>
          <w:b/>
          <w:sz w:val="96"/>
          <w:szCs w:val="96"/>
        </w:rPr>
      </w:pPr>
      <w:r>
        <w:rPr>
          <w:b/>
          <w:sz w:val="96"/>
          <w:szCs w:val="96"/>
        </w:rPr>
        <w:t>Sense of Meaning</w:t>
      </w:r>
    </w:p>
    <w:p w:rsidR="00EC0B26" w:rsidRPr="009367A6" w:rsidRDefault="00EC0B26" w:rsidP="00EC0B26">
      <w:pPr>
        <w:pStyle w:val="ListParagraph"/>
        <w:ind w:left="2160"/>
        <w:rPr>
          <w:b/>
          <w:sz w:val="96"/>
          <w:szCs w:val="96"/>
        </w:rPr>
      </w:pPr>
    </w:p>
    <w:p w:rsidR="00EC0B26" w:rsidRDefault="00EC0B26" w:rsidP="00EC0B26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</w:pPr>
      <w:r w:rsidRPr="00CB5FD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6"/>
          <w:szCs w:val="56"/>
        </w:rPr>
        <w:t>FLOURISHING AT BOLWARRA</w:t>
      </w:r>
    </w:p>
    <w:p w:rsidR="007F7BFA" w:rsidRPr="007F7BFA" w:rsidRDefault="007F7BFA" w:rsidP="007F7BFA">
      <w:pPr>
        <w:jc w:val="center"/>
        <w:rPr>
          <w:b/>
          <w:color w:val="2E74B5" w:themeColor="accent1" w:themeShade="BF"/>
          <w:sz w:val="96"/>
          <w:szCs w:val="96"/>
        </w:rPr>
      </w:pPr>
      <w:r w:rsidRPr="007F7BFA">
        <w:rPr>
          <w:b/>
          <w:color w:val="2E74B5" w:themeColor="accent1" w:themeShade="BF"/>
          <w:sz w:val="96"/>
          <w:szCs w:val="96"/>
        </w:rPr>
        <w:t>LEARN IT</w:t>
      </w:r>
    </w:p>
    <w:p w:rsidR="007F7BFA" w:rsidRDefault="007F7BFA" w:rsidP="007F7BF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Sharing opportunities as a whole-school community to understand and engage with the science of wellbeing.</w:t>
      </w: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Pr="007F7BFA" w:rsidRDefault="007F7BFA" w:rsidP="007F7BFA">
      <w:pPr>
        <w:jc w:val="center"/>
        <w:rPr>
          <w:sz w:val="52"/>
          <w:szCs w:val="52"/>
        </w:rPr>
      </w:pPr>
      <w:r w:rsidRPr="007F7BF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  <w:t>FLOURISHING AT BOLWARRA</w:t>
      </w:r>
    </w:p>
    <w:p w:rsidR="007F7BFA" w:rsidRDefault="007F7BFA" w:rsidP="00EC0B26">
      <w:pPr>
        <w:jc w:val="center"/>
        <w:rPr>
          <w:sz w:val="56"/>
          <w:szCs w:val="56"/>
        </w:rPr>
      </w:pPr>
    </w:p>
    <w:p w:rsidR="007F7BFA" w:rsidRPr="007F7BFA" w:rsidRDefault="007F7BFA" w:rsidP="007F7BFA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LIVE</w:t>
      </w:r>
      <w:r w:rsidRPr="007F7BFA">
        <w:rPr>
          <w:b/>
          <w:color w:val="2E74B5" w:themeColor="accent1" w:themeShade="BF"/>
          <w:sz w:val="96"/>
          <w:szCs w:val="96"/>
        </w:rPr>
        <w:t xml:space="preserve"> IT</w:t>
      </w:r>
    </w:p>
    <w:p w:rsidR="007F7BFA" w:rsidRDefault="007F7BFA" w:rsidP="007F7BF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Enacting evidence-based wellbeing practices in our own way in our own lives.</w:t>
      </w: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  <w:r w:rsidRPr="007F7BF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  <w:t>FLOURISHING AT BOLWARRA</w:t>
      </w: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Pr="007F7BFA" w:rsidRDefault="007F7BFA" w:rsidP="007F7BFA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TEACH</w:t>
      </w:r>
      <w:r w:rsidRPr="007F7BFA">
        <w:rPr>
          <w:b/>
          <w:color w:val="2E74B5" w:themeColor="accent1" w:themeShade="BF"/>
          <w:sz w:val="96"/>
          <w:szCs w:val="96"/>
        </w:rPr>
        <w:t xml:space="preserve"> IT</w:t>
      </w:r>
    </w:p>
    <w:p w:rsidR="007F7BFA" w:rsidRDefault="007F7BFA" w:rsidP="007F7BF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Providing students with dedicated time to discover and explore each of the key domains of wellbeing</w:t>
      </w:r>
      <w:r>
        <w:rPr>
          <w:b/>
          <w:sz w:val="96"/>
          <w:szCs w:val="96"/>
        </w:rPr>
        <w:t>.</w:t>
      </w: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</w:p>
    <w:p w:rsidR="007F7BFA" w:rsidRPr="007F7BFA" w:rsidRDefault="007F7BFA" w:rsidP="007F7BFA">
      <w:pPr>
        <w:jc w:val="center"/>
        <w:rPr>
          <w:sz w:val="52"/>
          <w:szCs w:val="52"/>
        </w:rPr>
      </w:pPr>
      <w:r w:rsidRPr="007F7BF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  <w:t>FLOURISHING AT BOLWARRA</w:t>
      </w:r>
    </w:p>
    <w:p w:rsidR="007F7BFA" w:rsidRDefault="007F7BFA" w:rsidP="007F7BFA">
      <w:pPr>
        <w:jc w:val="center"/>
        <w:rPr>
          <w:sz w:val="52"/>
          <w:szCs w:val="52"/>
        </w:rPr>
      </w:pPr>
    </w:p>
    <w:p w:rsidR="007F7BFA" w:rsidRPr="007F7BFA" w:rsidRDefault="007F7BFA" w:rsidP="007F7BFA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EMBED IT</w:t>
      </w:r>
    </w:p>
    <w:p w:rsidR="007F7BFA" w:rsidRDefault="007F7BFA" w:rsidP="007F7BFA">
      <w:pPr>
        <w:jc w:val="center"/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</w:pPr>
      <w:r>
        <w:rPr>
          <w:b/>
          <w:sz w:val="96"/>
          <w:szCs w:val="96"/>
        </w:rPr>
        <w:t>Adopting long-term, school-wide policies and practices which support and nurture wellbeing within individuals and within the community.</w:t>
      </w:r>
    </w:p>
    <w:p w:rsidR="007F7BFA" w:rsidRPr="007F7BFA" w:rsidRDefault="007F7BFA" w:rsidP="007F7BFA">
      <w:pPr>
        <w:jc w:val="center"/>
        <w:rPr>
          <w:sz w:val="52"/>
          <w:szCs w:val="52"/>
        </w:rPr>
      </w:pPr>
      <w:r w:rsidRPr="007F7BF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  <w:t>FLO</w:t>
      </w:r>
      <w:bookmarkStart w:id="0" w:name="_GoBack"/>
      <w:bookmarkEnd w:id="0"/>
      <w:r w:rsidRPr="007F7BFA">
        <w:rPr>
          <w:rFonts w:ascii="Times New Roman" w:eastAsia="Times New Roman" w:hAnsi="Times New Roman" w:cs="Times New Roman"/>
          <w:bCs/>
          <w:i/>
          <w:color w:val="BF8F00" w:themeColor="accent4" w:themeShade="BF"/>
          <w:sz w:val="52"/>
          <w:szCs w:val="52"/>
        </w:rPr>
        <w:t>URISHING AT BOLWARRA</w:t>
      </w:r>
    </w:p>
    <w:p w:rsidR="007F7BFA" w:rsidRPr="00CB5FDA" w:rsidRDefault="007F7BFA" w:rsidP="00EC0B26">
      <w:pPr>
        <w:jc w:val="center"/>
        <w:rPr>
          <w:sz w:val="56"/>
          <w:szCs w:val="56"/>
        </w:rPr>
      </w:pPr>
    </w:p>
    <w:sectPr w:rsidR="007F7BFA" w:rsidRPr="00CB5FDA" w:rsidSect="00DF7F8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E09"/>
    <w:multiLevelType w:val="hybridMultilevel"/>
    <w:tmpl w:val="5BBA4B6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F26CC0"/>
    <w:multiLevelType w:val="hybridMultilevel"/>
    <w:tmpl w:val="9F3C4D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4B1C"/>
    <w:multiLevelType w:val="hybridMultilevel"/>
    <w:tmpl w:val="1AEC585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60BB5"/>
    <w:multiLevelType w:val="hybridMultilevel"/>
    <w:tmpl w:val="B70A8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84D97"/>
    <w:multiLevelType w:val="hybridMultilevel"/>
    <w:tmpl w:val="A3DA8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DC6931"/>
    <w:multiLevelType w:val="hybridMultilevel"/>
    <w:tmpl w:val="BAB6614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2"/>
    <w:rsid w:val="0069225F"/>
    <w:rsid w:val="007F7BFA"/>
    <w:rsid w:val="009367A6"/>
    <w:rsid w:val="00B94B22"/>
    <w:rsid w:val="00CB5FDA"/>
    <w:rsid w:val="00D0578F"/>
    <w:rsid w:val="00DE2B80"/>
    <w:rsid w:val="00DF7F8F"/>
    <w:rsid w:val="00E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A925"/>
  <w15:chartTrackingRefBased/>
  <w15:docId w15:val="{D3C8ECA7-FBE1-46B2-8F9F-0457696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Lee A</dc:creator>
  <cp:keywords/>
  <dc:description/>
  <cp:lastModifiedBy>Gibbons, Lee A</cp:lastModifiedBy>
  <cp:revision>4</cp:revision>
  <cp:lastPrinted>2020-07-16T02:21:00Z</cp:lastPrinted>
  <dcterms:created xsi:type="dcterms:W3CDTF">2020-03-02T06:37:00Z</dcterms:created>
  <dcterms:modified xsi:type="dcterms:W3CDTF">2020-07-16T03:04:00Z</dcterms:modified>
</cp:coreProperties>
</file>